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B7" w:rsidRPr="00C14CFE" w:rsidRDefault="00B806B7" w:rsidP="00B806B7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Arial"/>
          <w:b/>
          <w:caps/>
          <w:color w:val="000000" w:themeColor="text1"/>
          <w:kern w:val="36"/>
          <w:sz w:val="24"/>
          <w:szCs w:val="24"/>
          <w:lang w:val="el-GR" w:eastAsia="en-GB"/>
        </w:rPr>
      </w:pPr>
      <w:r w:rsidRPr="00C14CFE">
        <w:rPr>
          <w:rFonts w:eastAsia="Times New Roman" w:cs="Arial"/>
          <w:b/>
          <w:caps/>
          <w:color w:val="000000" w:themeColor="text1"/>
          <w:kern w:val="36"/>
          <w:sz w:val="24"/>
          <w:szCs w:val="24"/>
          <w:lang w:eastAsia="en-GB"/>
        </w:rPr>
        <w:t>REGISTRAR</w:t>
      </w:r>
      <w:r w:rsidRPr="00C14CFE">
        <w:rPr>
          <w:rFonts w:eastAsia="Times New Roman" w:cs="Arial"/>
          <w:b/>
          <w:caps/>
          <w:color w:val="000000" w:themeColor="text1"/>
          <w:kern w:val="36"/>
          <w:sz w:val="24"/>
          <w:szCs w:val="24"/>
          <w:lang w:val="el-GR" w:eastAsia="en-GB"/>
        </w:rPr>
        <w:t xml:space="preserve"> Στο τμημα </w:t>
      </w:r>
      <w:r w:rsidRPr="00C14CFE">
        <w:rPr>
          <w:rFonts w:eastAsia="Times New Roman" w:cs="Arial"/>
          <w:b/>
          <w:caps/>
          <w:color w:val="000000" w:themeColor="text1"/>
          <w:kern w:val="36"/>
          <w:sz w:val="24"/>
          <w:szCs w:val="24"/>
          <w:lang w:eastAsia="en-GB"/>
        </w:rPr>
        <w:t>stroke</w:t>
      </w:r>
      <w:r w:rsidRPr="00C14CFE">
        <w:rPr>
          <w:rFonts w:eastAsia="Times New Roman" w:cs="Arial"/>
          <w:b/>
          <w:caps/>
          <w:color w:val="000000" w:themeColor="text1"/>
          <w:kern w:val="36"/>
          <w:sz w:val="24"/>
          <w:szCs w:val="24"/>
          <w:lang w:val="el-GR" w:eastAsia="en-GB"/>
        </w:rPr>
        <w:t xml:space="preserve"> σε κρατικο νοσοκομειο στο </w:t>
      </w:r>
      <w:r w:rsidR="00C14CFE" w:rsidRPr="00C14CFE">
        <w:rPr>
          <w:rFonts w:eastAsia="Times New Roman" w:cs="Arial"/>
          <w:b/>
          <w:caps/>
          <w:color w:val="000000" w:themeColor="text1"/>
          <w:kern w:val="36"/>
          <w:sz w:val="24"/>
          <w:szCs w:val="24"/>
          <w:lang w:val="el-GR" w:eastAsia="en-GB"/>
        </w:rPr>
        <w:t>ΜΑΝΤΣΕΣΤΕΡ</w:t>
      </w:r>
      <w:r w:rsidR="00C14CFE">
        <w:rPr>
          <w:rFonts w:eastAsia="Times New Roman" w:cs="Arial"/>
          <w:b/>
          <w:caps/>
          <w:color w:val="000000" w:themeColor="text1"/>
          <w:kern w:val="36"/>
          <w:sz w:val="24"/>
          <w:szCs w:val="24"/>
          <w:lang w:val="el-GR" w:eastAsia="en-GB"/>
        </w:rPr>
        <w:t xml:space="preserve"> </w:t>
      </w:r>
      <w:r w:rsidRPr="00C14CFE">
        <w:rPr>
          <w:rFonts w:eastAsia="Times New Roman" w:cs="Arial"/>
          <w:b/>
          <w:caps/>
          <w:color w:val="000000" w:themeColor="text1"/>
          <w:kern w:val="36"/>
          <w:sz w:val="24"/>
          <w:szCs w:val="24"/>
          <w:lang w:val="el-GR" w:eastAsia="en-GB"/>
        </w:rPr>
        <w:t>- 3 ΜΗΝΕΣ</w:t>
      </w:r>
    </w:p>
    <w:p w:rsidR="00B806B7" w:rsidRPr="00B806B7" w:rsidRDefault="00B806B7" w:rsidP="0003458A">
      <w:pPr>
        <w:rPr>
          <w:sz w:val="24"/>
          <w:szCs w:val="24"/>
          <w:lang w:val="el-GR"/>
        </w:rPr>
      </w:pPr>
    </w:p>
    <w:p w:rsidR="00B806B7" w:rsidRPr="00B806B7" w:rsidRDefault="0003458A" w:rsidP="0003458A">
      <w:pPr>
        <w:rPr>
          <w:b/>
          <w:sz w:val="24"/>
          <w:szCs w:val="24"/>
          <w:lang w:val="el-GR"/>
        </w:rPr>
      </w:pPr>
      <w:r w:rsidRPr="00B806B7">
        <w:rPr>
          <w:b/>
          <w:sz w:val="24"/>
          <w:szCs w:val="24"/>
        </w:rPr>
        <w:t>H</w:t>
      </w:r>
      <w:r w:rsidRPr="00C14CFE">
        <w:rPr>
          <w:b/>
          <w:sz w:val="24"/>
          <w:szCs w:val="24"/>
          <w:lang w:val="el-GR"/>
        </w:rPr>
        <w:t xml:space="preserve"> </w:t>
      </w:r>
      <w:r w:rsidRPr="00B806B7">
        <w:rPr>
          <w:b/>
          <w:sz w:val="24"/>
          <w:szCs w:val="24"/>
        </w:rPr>
        <w:t>RIG</w:t>
      </w:r>
      <w:r w:rsidRPr="00C14CFE">
        <w:rPr>
          <w:b/>
          <w:sz w:val="24"/>
          <w:szCs w:val="24"/>
          <w:lang w:val="el-GR"/>
        </w:rPr>
        <w:t xml:space="preserve"> </w:t>
      </w:r>
      <w:r w:rsidRPr="00B806B7">
        <w:rPr>
          <w:b/>
          <w:sz w:val="24"/>
          <w:szCs w:val="24"/>
        </w:rPr>
        <w:t>Locums</w:t>
      </w:r>
      <w:r w:rsidRPr="00C14CFE">
        <w:rPr>
          <w:b/>
          <w:sz w:val="24"/>
          <w:szCs w:val="24"/>
          <w:lang w:val="el-GR"/>
        </w:rPr>
        <w:t xml:space="preserve"> </w:t>
      </w:r>
      <w:r w:rsidRPr="00B806B7">
        <w:rPr>
          <w:b/>
          <w:sz w:val="24"/>
          <w:szCs w:val="24"/>
          <w:lang w:val="el-GR"/>
        </w:rPr>
        <w:t>αναζητά</w:t>
      </w:r>
      <w:r w:rsidRPr="00C14CFE">
        <w:rPr>
          <w:b/>
          <w:sz w:val="24"/>
          <w:szCs w:val="24"/>
          <w:lang w:val="el-GR"/>
        </w:rPr>
        <w:t xml:space="preserve"> </w:t>
      </w:r>
      <w:r w:rsidRPr="00B806B7">
        <w:rPr>
          <w:b/>
          <w:sz w:val="24"/>
          <w:szCs w:val="24"/>
        </w:rPr>
        <w:t>Registrar</w:t>
      </w:r>
      <w:r w:rsidRPr="00C14CFE">
        <w:rPr>
          <w:b/>
          <w:sz w:val="24"/>
          <w:szCs w:val="24"/>
          <w:lang w:val="el-GR"/>
        </w:rPr>
        <w:t xml:space="preserve"> </w:t>
      </w:r>
      <w:r w:rsidR="00B806B7" w:rsidRPr="00B806B7">
        <w:rPr>
          <w:b/>
          <w:sz w:val="24"/>
          <w:szCs w:val="24"/>
          <w:lang w:val="el-GR"/>
        </w:rPr>
        <w:t>για</w:t>
      </w:r>
      <w:r w:rsidR="00B806B7" w:rsidRPr="00C14CFE">
        <w:rPr>
          <w:b/>
          <w:sz w:val="24"/>
          <w:szCs w:val="24"/>
          <w:lang w:val="el-GR"/>
        </w:rPr>
        <w:t xml:space="preserve"> </w:t>
      </w:r>
      <w:r w:rsidR="00B806B7" w:rsidRPr="00B806B7">
        <w:rPr>
          <w:b/>
          <w:sz w:val="24"/>
          <w:szCs w:val="24"/>
          <w:lang w:val="el-GR"/>
        </w:rPr>
        <w:t>το</w:t>
      </w:r>
      <w:r w:rsidR="00B806B7" w:rsidRPr="00C14CFE">
        <w:rPr>
          <w:b/>
          <w:sz w:val="24"/>
          <w:szCs w:val="24"/>
          <w:lang w:val="el-GR"/>
        </w:rPr>
        <w:t xml:space="preserve"> </w:t>
      </w:r>
      <w:r w:rsidR="00B806B7" w:rsidRPr="00B806B7">
        <w:rPr>
          <w:b/>
          <w:sz w:val="24"/>
          <w:szCs w:val="24"/>
        </w:rPr>
        <w:t>Stroke</w:t>
      </w:r>
      <w:r w:rsidR="00B806B7" w:rsidRPr="00C14CFE">
        <w:rPr>
          <w:b/>
          <w:sz w:val="24"/>
          <w:szCs w:val="24"/>
          <w:lang w:val="el-GR"/>
        </w:rPr>
        <w:t xml:space="preserve"> </w:t>
      </w:r>
      <w:r w:rsidR="00B806B7" w:rsidRPr="00B806B7">
        <w:rPr>
          <w:b/>
          <w:sz w:val="24"/>
          <w:szCs w:val="24"/>
        </w:rPr>
        <w:t>Department</w:t>
      </w:r>
      <w:r w:rsidR="00B806B7" w:rsidRPr="00C14CFE">
        <w:rPr>
          <w:b/>
          <w:sz w:val="24"/>
          <w:szCs w:val="24"/>
          <w:lang w:val="el-GR"/>
        </w:rPr>
        <w:t xml:space="preserve"> </w:t>
      </w:r>
      <w:r w:rsidR="00B806B7" w:rsidRPr="00B806B7">
        <w:rPr>
          <w:b/>
          <w:sz w:val="24"/>
          <w:szCs w:val="24"/>
          <w:lang w:val="el-GR"/>
        </w:rPr>
        <w:t>σε</w:t>
      </w:r>
      <w:r w:rsidR="00B806B7" w:rsidRPr="00C14CFE">
        <w:rPr>
          <w:b/>
          <w:sz w:val="24"/>
          <w:szCs w:val="24"/>
          <w:lang w:val="el-GR"/>
        </w:rPr>
        <w:t xml:space="preserve"> </w:t>
      </w:r>
      <w:r w:rsidR="00B806B7" w:rsidRPr="00B806B7">
        <w:rPr>
          <w:b/>
          <w:sz w:val="24"/>
          <w:szCs w:val="24"/>
        </w:rPr>
        <w:t>NHS</w:t>
      </w:r>
      <w:r w:rsidR="00B806B7" w:rsidRPr="00C14CFE">
        <w:rPr>
          <w:b/>
          <w:sz w:val="24"/>
          <w:szCs w:val="24"/>
          <w:lang w:val="el-GR"/>
        </w:rPr>
        <w:t xml:space="preserve"> </w:t>
      </w:r>
      <w:r w:rsidR="00B806B7" w:rsidRPr="00B806B7">
        <w:rPr>
          <w:b/>
          <w:sz w:val="24"/>
          <w:szCs w:val="24"/>
          <w:lang w:val="el-GR"/>
        </w:rPr>
        <w:t>νοσοκομείο</w:t>
      </w:r>
      <w:r w:rsidR="00B806B7" w:rsidRPr="00C14CFE">
        <w:rPr>
          <w:b/>
          <w:sz w:val="24"/>
          <w:szCs w:val="24"/>
          <w:lang w:val="el-GR"/>
        </w:rPr>
        <w:t xml:space="preserve"> </w:t>
      </w:r>
      <w:r w:rsidR="00B806B7" w:rsidRPr="00B806B7">
        <w:rPr>
          <w:b/>
          <w:sz w:val="24"/>
          <w:szCs w:val="24"/>
          <w:lang w:val="el-GR"/>
        </w:rPr>
        <w:t>στη</w:t>
      </w:r>
      <w:r w:rsidR="00B806B7" w:rsidRPr="00C14CFE">
        <w:rPr>
          <w:b/>
          <w:sz w:val="24"/>
          <w:szCs w:val="24"/>
          <w:lang w:val="el-GR"/>
        </w:rPr>
        <w:t xml:space="preserve"> </w:t>
      </w:r>
      <w:r w:rsidR="00B806B7" w:rsidRPr="00B806B7">
        <w:rPr>
          <w:b/>
          <w:sz w:val="24"/>
          <w:szCs w:val="24"/>
          <w:lang w:val="el-GR"/>
        </w:rPr>
        <w:t>Βορειοδυτική</w:t>
      </w:r>
      <w:r w:rsidR="00B806B7" w:rsidRPr="00C14CFE">
        <w:rPr>
          <w:b/>
          <w:sz w:val="24"/>
          <w:szCs w:val="24"/>
          <w:lang w:val="el-GR"/>
        </w:rPr>
        <w:t xml:space="preserve"> </w:t>
      </w:r>
      <w:r w:rsidR="00B806B7" w:rsidRPr="00B806B7">
        <w:rPr>
          <w:b/>
          <w:sz w:val="24"/>
          <w:szCs w:val="24"/>
          <w:lang w:val="el-GR"/>
        </w:rPr>
        <w:t>Αγγλία</w:t>
      </w:r>
      <w:r w:rsidR="00B806B7" w:rsidRPr="00C14CFE">
        <w:rPr>
          <w:b/>
          <w:sz w:val="24"/>
          <w:szCs w:val="24"/>
          <w:lang w:val="el-GR"/>
        </w:rPr>
        <w:t xml:space="preserve">. </w:t>
      </w:r>
      <w:r w:rsidR="00B806B7" w:rsidRPr="00C14CFE">
        <w:rPr>
          <w:b/>
          <w:sz w:val="24"/>
          <w:szCs w:val="24"/>
          <w:lang w:val="el-GR"/>
        </w:rPr>
        <w:br/>
      </w:r>
      <w:r w:rsidR="00B806B7" w:rsidRPr="00B806B7">
        <w:rPr>
          <w:b/>
          <w:sz w:val="24"/>
          <w:szCs w:val="24"/>
          <w:lang w:val="el-GR"/>
        </w:rPr>
        <w:t xml:space="preserve">Το συγκεκριμένο τμήμα προσφέρει εξαιρετικές υπηρεσίες τόσο σε ασθενείς αλλά και στο προσωπικό και ο ρόλος θα περιλαμβάνει επισκέψεις σε ασθενείς μέσα στην πτέρυγα μαζί με τον </w:t>
      </w:r>
      <w:r w:rsidR="00B806B7" w:rsidRPr="00B806B7">
        <w:rPr>
          <w:b/>
          <w:sz w:val="24"/>
          <w:szCs w:val="24"/>
        </w:rPr>
        <w:t>Consultant</w:t>
      </w:r>
      <w:r w:rsidR="00B806B7" w:rsidRPr="00B806B7">
        <w:rPr>
          <w:b/>
          <w:sz w:val="24"/>
          <w:szCs w:val="24"/>
          <w:lang w:val="el-GR"/>
        </w:rPr>
        <w:t xml:space="preserve"> και την </w:t>
      </w:r>
      <w:r w:rsidR="00B806B7" w:rsidRPr="00B806B7">
        <w:rPr>
          <w:b/>
          <w:sz w:val="24"/>
          <w:szCs w:val="24"/>
        </w:rPr>
        <w:t>junior</w:t>
      </w:r>
      <w:r w:rsidR="00B806B7" w:rsidRPr="00B806B7">
        <w:rPr>
          <w:b/>
          <w:sz w:val="24"/>
          <w:szCs w:val="24"/>
          <w:lang w:val="el-GR"/>
        </w:rPr>
        <w:t xml:space="preserve"> ομάδα. </w:t>
      </w:r>
    </w:p>
    <w:p w:rsidR="00B806B7" w:rsidRPr="00B806B7" w:rsidRDefault="00B806B7" w:rsidP="0003458A">
      <w:pPr>
        <w:rPr>
          <w:sz w:val="24"/>
          <w:szCs w:val="24"/>
          <w:lang w:val="el-GR"/>
        </w:rPr>
      </w:pPr>
      <w:bookmarkStart w:id="0" w:name="_GoBack"/>
      <w:bookmarkEnd w:id="0"/>
    </w:p>
    <w:p w:rsidR="00B806B7" w:rsidRPr="00B806B7" w:rsidRDefault="00B806B7" w:rsidP="00B806B7">
      <w:pPr>
        <w:pStyle w:val="Default"/>
        <w:rPr>
          <w:rFonts w:asciiTheme="minorHAnsi" w:hAnsiTheme="minorHAnsi"/>
          <w:color w:val="49494B"/>
          <w:u w:val="single"/>
          <w:lang w:val="el-GR"/>
        </w:rPr>
      </w:pPr>
      <w:r w:rsidRPr="00B806B7">
        <w:rPr>
          <w:rFonts w:asciiTheme="minorHAnsi" w:hAnsiTheme="minorHAnsi"/>
          <w:bCs/>
          <w:color w:val="49494B"/>
          <w:u w:val="single"/>
          <w:lang w:val="el-GR"/>
        </w:rPr>
        <w:t xml:space="preserve">Προτερήματα </w:t>
      </w:r>
      <w:r w:rsidRPr="00B806B7">
        <w:rPr>
          <w:rFonts w:asciiTheme="minorHAnsi" w:hAnsiTheme="minorHAnsi"/>
          <w:bCs/>
          <w:color w:val="49494B"/>
          <w:u w:val="single"/>
        </w:rPr>
        <w:t>locum</w:t>
      </w:r>
      <w:r w:rsidRPr="00B806B7">
        <w:rPr>
          <w:rFonts w:asciiTheme="minorHAnsi" w:hAnsiTheme="minorHAnsi"/>
          <w:bCs/>
          <w:color w:val="49494B"/>
          <w:u w:val="single"/>
          <w:lang w:val="el-GR"/>
        </w:rPr>
        <w:t xml:space="preserve"> εργασίας: </w:t>
      </w:r>
    </w:p>
    <w:p w:rsidR="00B806B7" w:rsidRPr="00B806B7" w:rsidRDefault="00B806B7" w:rsidP="00B806B7">
      <w:pPr>
        <w:pStyle w:val="Default"/>
        <w:spacing w:after="270"/>
        <w:rPr>
          <w:rFonts w:asciiTheme="minorHAnsi" w:hAnsiTheme="minorHAnsi"/>
          <w:color w:val="49494B"/>
          <w:lang w:val="el-GR"/>
        </w:rPr>
      </w:pPr>
      <w:r w:rsidRPr="00B806B7">
        <w:rPr>
          <w:rFonts w:asciiTheme="minorHAnsi" w:hAnsiTheme="minorHAnsi"/>
          <w:color w:val="49494B"/>
          <w:lang w:val="el-GR"/>
        </w:rPr>
        <w:t>Εξαιρετικ</w:t>
      </w:r>
      <w:r w:rsidRPr="00B806B7">
        <w:rPr>
          <w:rFonts w:asciiTheme="minorHAnsi" w:hAnsiTheme="minorHAnsi"/>
          <w:bCs/>
          <w:color w:val="49494B"/>
          <w:lang w:val="el-GR"/>
        </w:rPr>
        <w:t xml:space="preserve">ές χρηματικές απολαβές </w:t>
      </w:r>
    </w:p>
    <w:p w:rsidR="00B806B7" w:rsidRPr="00B806B7" w:rsidRDefault="00B806B7" w:rsidP="00B806B7">
      <w:pPr>
        <w:pStyle w:val="Default"/>
        <w:spacing w:after="270"/>
        <w:rPr>
          <w:rFonts w:asciiTheme="minorHAnsi" w:hAnsiTheme="minorHAnsi"/>
          <w:color w:val="49494B"/>
          <w:lang w:val="el-GR"/>
        </w:rPr>
      </w:pPr>
      <w:r w:rsidRPr="00B806B7">
        <w:rPr>
          <w:rFonts w:asciiTheme="minorHAnsi" w:hAnsiTheme="minorHAnsi"/>
          <w:bCs/>
          <w:color w:val="49494B"/>
          <w:lang w:val="el-GR"/>
        </w:rPr>
        <w:t xml:space="preserve">Ευέλικτο ωράριο εργασίας </w:t>
      </w:r>
    </w:p>
    <w:p w:rsidR="00B806B7" w:rsidRPr="00B806B7" w:rsidRDefault="00B806B7" w:rsidP="00B806B7">
      <w:pPr>
        <w:pStyle w:val="Default"/>
        <w:spacing w:after="270"/>
        <w:rPr>
          <w:rFonts w:asciiTheme="minorHAnsi" w:hAnsiTheme="minorHAnsi"/>
          <w:lang w:val="el-GR"/>
        </w:rPr>
      </w:pPr>
      <w:r w:rsidRPr="00B806B7">
        <w:rPr>
          <w:rFonts w:asciiTheme="minorHAnsi" w:hAnsiTheme="minorHAnsi"/>
          <w:bCs/>
          <w:color w:val="49494B"/>
          <w:lang w:val="el-GR"/>
        </w:rPr>
        <w:t xml:space="preserve">Ευκαιρία να «απογειώσετε» το βιογραφικό σας με εμπειρία από ένα από τα καλύτερα συστήματα υγείας παγκοσμίως </w:t>
      </w:r>
    </w:p>
    <w:p w:rsidR="00B806B7" w:rsidRPr="00B806B7" w:rsidRDefault="00B806B7" w:rsidP="00B806B7">
      <w:pPr>
        <w:pStyle w:val="Default"/>
        <w:spacing w:after="270"/>
        <w:rPr>
          <w:rFonts w:asciiTheme="minorHAnsi" w:hAnsiTheme="minorHAnsi"/>
          <w:color w:val="49494B"/>
          <w:lang w:val="el-GR"/>
        </w:rPr>
      </w:pPr>
      <w:r w:rsidRPr="00B806B7">
        <w:rPr>
          <w:rFonts w:asciiTheme="minorHAnsi" w:hAnsiTheme="minorHAnsi"/>
          <w:color w:val="49494B"/>
          <w:lang w:val="el-GR"/>
        </w:rPr>
        <w:t xml:space="preserve">Μοναδικές ευκαιρίες </w:t>
      </w:r>
      <w:r w:rsidRPr="00B806B7">
        <w:rPr>
          <w:rFonts w:asciiTheme="minorHAnsi" w:hAnsiTheme="minorHAnsi"/>
          <w:bCs/>
          <w:color w:val="49494B"/>
        </w:rPr>
        <w:t>training</w:t>
      </w:r>
      <w:r w:rsidRPr="00B806B7">
        <w:rPr>
          <w:rFonts w:asciiTheme="minorHAnsi" w:hAnsiTheme="minorHAnsi"/>
          <w:bCs/>
          <w:color w:val="49494B"/>
          <w:lang w:val="el-GR"/>
        </w:rPr>
        <w:t xml:space="preserve"> με τον πιο σύγχρονο εξοπλισμό </w:t>
      </w:r>
    </w:p>
    <w:p w:rsidR="00B806B7" w:rsidRPr="00B806B7" w:rsidRDefault="00B806B7" w:rsidP="00B806B7">
      <w:pPr>
        <w:pStyle w:val="Default"/>
        <w:rPr>
          <w:rFonts w:asciiTheme="minorHAnsi" w:hAnsiTheme="minorHAnsi"/>
          <w:bCs/>
          <w:color w:val="49494B"/>
          <w:lang w:val="el-GR"/>
        </w:rPr>
      </w:pPr>
      <w:r w:rsidRPr="00B806B7">
        <w:rPr>
          <w:rFonts w:asciiTheme="minorHAnsi" w:hAnsiTheme="minorHAnsi"/>
          <w:color w:val="49494B"/>
          <w:lang w:val="el-GR"/>
        </w:rPr>
        <w:t xml:space="preserve">Η </w:t>
      </w:r>
      <w:r w:rsidRPr="00B806B7">
        <w:rPr>
          <w:rFonts w:asciiTheme="minorHAnsi" w:hAnsiTheme="minorHAnsi"/>
          <w:bCs/>
          <w:color w:val="49494B"/>
        </w:rPr>
        <w:t>RIG</w:t>
      </w:r>
      <w:r w:rsidRPr="00B806B7">
        <w:rPr>
          <w:rFonts w:asciiTheme="minorHAnsi" w:hAnsiTheme="minorHAnsi"/>
          <w:bCs/>
          <w:color w:val="49494B"/>
          <w:lang w:val="el-GR"/>
        </w:rPr>
        <w:t xml:space="preserve"> </w:t>
      </w:r>
      <w:r w:rsidRPr="00B806B7">
        <w:rPr>
          <w:rFonts w:asciiTheme="minorHAnsi" w:hAnsiTheme="minorHAnsi"/>
          <w:bCs/>
          <w:color w:val="49494B"/>
        </w:rPr>
        <w:t>Locums</w:t>
      </w:r>
      <w:r w:rsidRPr="00B806B7">
        <w:rPr>
          <w:rFonts w:asciiTheme="minorHAnsi" w:hAnsiTheme="minorHAnsi"/>
          <w:bCs/>
          <w:color w:val="49494B"/>
          <w:lang w:val="el-GR"/>
        </w:rPr>
        <w:t xml:space="preserve"> θα σας βοηθήσει με όλη τη διαδικασία ένταξης στο σύστημα του </w:t>
      </w:r>
      <w:r w:rsidRPr="00B806B7">
        <w:rPr>
          <w:rFonts w:asciiTheme="minorHAnsi" w:hAnsiTheme="minorHAnsi"/>
          <w:bCs/>
          <w:color w:val="49494B"/>
        </w:rPr>
        <w:t>NHS</w:t>
      </w:r>
      <w:r w:rsidRPr="00B806B7">
        <w:rPr>
          <w:rFonts w:asciiTheme="minorHAnsi" w:hAnsiTheme="minorHAnsi"/>
          <w:bCs/>
          <w:color w:val="49494B"/>
          <w:lang w:val="el-GR"/>
        </w:rPr>
        <w:t xml:space="preserve"> </w:t>
      </w:r>
    </w:p>
    <w:p w:rsidR="00B806B7" w:rsidRPr="00B806B7" w:rsidRDefault="00B806B7" w:rsidP="00B806B7">
      <w:pPr>
        <w:pStyle w:val="Default"/>
        <w:rPr>
          <w:rFonts w:asciiTheme="minorHAnsi" w:hAnsiTheme="minorHAnsi"/>
          <w:bCs/>
          <w:color w:val="49494B"/>
          <w:lang w:val="el-GR"/>
        </w:rPr>
      </w:pPr>
    </w:p>
    <w:p w:rsidR="00B806B7" w:rsidRPr="00B806B7" w:rsidRDefault="00B806B7" w:rsidP="00B806B7">
      <w:pPr>
        <w:pStyle w:val="Default"/>
        <w:rPr>
          <w:rFonts w:asciiTheme="minorHAnsi" w:hAnsiTheme="minorHAnsi"/>
          <w:b/>
          <w:bCs/>
          <w:color w:val="49494B"/>
          <w:lang w:val="el-GR"/>
        </w:rPr>
      </w:pPr>
      <w:r w:rsidRPr="00B806B7">
        <w:rPr>
          <w:rFonts w:asciiTheme="minorHAnsi" w:hAnsiTheme="minorHAnsi"/>
          <w:b/>
          <w:bCs/>
          <w:color w:val="49494B"/>
        </w:rPr>
        <w:t>A</w:t>
      </w:r>
      <w:r w:rsidRPr="00B806B7">
        <w:rPr>
          <w:rFonts w:asciiTheme="minorHAnsi" w:hAnsiTheme="minorHAnsi"/>
          <w:b/>
          <w:bCs/>
          <w:color w:val="49494B"/>
          <w:lang w:val="el-GR"/>
        </w:rPr>
        <w:t xml:space="preserve">παραίτητη η εγγραφή των γιατρών στο </w:t>
      </w:r>
      <w:r w:rsidRPr="00B806B7">
        <w:rPr>
          <w:rFonts w:asciiTheme="minorHAnsi" w:hAnsiTheme="minorHAnsi"/>
          <w:b/>
          <w:bCs/>
          <w:color w:val="49494B"/>
        </w:rPr>
        <w:t>GMC</w:t>
      </w:r>
      <w:r w:rsidRPr="00B806B7">
        <w:rPr>
          <w:rFonts w:asciiTheme="minorHAnsi" w:hAnsiTheme="minorHAnsi"/>
          <w:b/>
          <w:bCs/>
          <w:color w:val="49494B"/>
          <w:lang w:val="el-GR"/>
        </w:rPr>
        <w:t>, η οποία γίνεται από τους ίδιους τους γιατρούς διαδικτυακά.</w:t>
      </w:r>
    </w:p>
    <w:p w:rsidR="00B806B7" w:rsidRPr="00B806B7" w:rsidRDefault="00B806B7" w:rsidP="00B806B7">
      <w:pPr>
        <w:pStyle w:val="Default"/>
        <w:rPr>
          <w:rFonts w:asciiTheme="minorHAnsi" w:hAnsiTheme="minorHAnsi"/>
          <w:b/>
          <w:bCs/>
          <w:color w:val="49494B"/>
          <w:lang w:val="el-GR"/>
        </w:rPr>
      </w:pPr>
    </w:p>
    <w:p w:rsidR="00B806B7" w:rsidRPr="00B806B7" w:rsidRDefault="00B806B7" w:rsidP="00B806B7">
      <w:pPr>
        <w:pStyle w:val="Default"/>
        <w:rPr>
          <w:rFonts w:asciiTheme="minorHAnsi" w:hAnsiTheme="minorHAnsi"/>
          <w:bCs/>
          <w:color w:val="49494B"/>
          <w:lang w:val="el-GR"/>
        </w:rPr>
      </w:pPr>
      <w:r w:rsidRPr="00B806B7">
        <w:rPr>
          <w:rFonts w:asciiTheme="minorHAnsi" w:hAnsiTheme="minorHAnsi"/>
          <w:b/>
          <w:bCs/>
          <w:color w:val="49494B"/>
          <w:lang w:val="el-GR"/>
        </w:rPr>
        <w:t xml:space="preserve">Για την αποστολή του βιογραφικού σας στα Αγγλικά χρησιμοποιήστε το </w:t>
      </w:r>
      <w:r w:rsidRPr="00B806B7">
        <w:rPr>
          <w:rFonts w:asciiTheme="minorHAnsi" w:hAnsiTheme="minorHAnsi"/>
          <w:b/>
          <w:bCs/>
          <w:color w:val="49494B"/>
        </w:rPr>
        <w:fldChar w:fldCharType="begin"/>
      </w:r>
      <w:r w:rsidRPr="00B806B7">
        <w:rPr>
          <w:rFonts w:asciiTheme="minorHAnsi" w:hAnsiTheme="minorHAnsi"/>
          <w:b/>
          <w:bCs/>
          <w:color w:val="49494B"/>
          <w:lang w:val="el-GR"/>
        </w:rPr>
        <w:instrText xml:space="preserve"> </w:instrText>
      </w:r>
      <w:r w:rsidRPr="00B806B7">
        <w:rPr>
          <w:rFonts w:asciiTheme="minorHAnsi" w:hAnsiTheme="minorHAnsi"/>
          <w:b/>
          <w:bCs/>
          <w:color w:val="49494B"/>
        </w:rPr>
        <w:instrText>HYPERLINK</w:instrText>
      </w:r>
      <w:r w:rsidRPr="00B806B7">
        <w:rPr>
          <w:rFonts w:asciiTheme="minorHAnsi" w:hAnsiTheme="minorHAnsi"/>
          <w:b/>
          <w:bCs/>
          <w:color w:val="49494B"/>
          <w:lang w:val="el-GR"/>
        </w:rPr>
        <w:instrText xml:space="preserve"> "</w:instrText>
      </w:r>
      <w:r w:rsidRPr="00B806B7">
        <w:rPr>
          <w:rFonts w:asciiTheme="minorHAnsi" w:hAnsiTheme="minorHAnsi"/>
          <w:b/>
          <w:bCs/>
          <w:color w:val="49494B"/>
        </w:rPr>
        <w:instrText>mailto</w:instrText>
      </w:r>
      <w:r w:rsidRPr="00B806B7">
        <w:rPr>
          <w:rFonts w:asciiTheme="minorHAnsi" w:hAnsiTheme="minorHAnsi"/>
          <w:b/>
          <w:bCs/>
          <w:color w:val="49494B"/>
          <w:lang w:val="el-GR"/>
        </w:rPr>
        <w:instrText>:</w:instrText>
      </w:r>
      <w:r w:rsidRPr="00B806B7">
        <w:rPr>
          <w:rFonts w:asciiTheme="minorHAnsi" w:hAnsiTheme="minorHAnsi"/>
          <w:b/>
          <w:bCs/>
          <w:color w:val="49494B"/>
        </w:rPr>
        <w:instrText>yannis</w:instrText>
      </w:r>
      <w:r w:rsidRPr="00B806B7">
        <w:rPr>
          <w:rFonts w:asciiTheme="minorHAnsi" w:hAnsiTheme="minorHAnsi"/>
          <w:b/>
          <w:bCs/>
          <w:color w:val="49494B"/>
          <w:lang w:val="el-GR"/>
        </w:rPr>
        <w:instrText>.</w:instrText>
      </w:r>
      <w:r w:rsidRPr="00B806B7">
        <w:rPr>
          <w:rFonts w:asciiTheme="minorHAnsi" w:hAnsiTheme="minorHAnsi"/>
          <w:b/>
          <w:bCs/>
          <w:color w:val="49494B"/>
        </w:rPr>
        <w:instrText>malavakis</w:instrText>
      </w:r>
      <w:r w:rsidRPr="00B806B7">
        <w:rPr>
          <w:rFonts w:asciiTheme="minorHAnsi" w:hAnsiTheme="minorHAnsi"/>
          <w:b/>
          <w:bCs/>
          <w:color w:val="49494B"/>
          <w:lang w:val="el-GR"/>
        </w:rPr>
        <w:instrText>@</w:instrText>
      </w:r>
      <w:r w:rsidRPr="00B806B7">
        <w:rPr>
          <w:rFonts w:asciiTheme="minorHAnsi" w:hAnsiTheme="minorHAnsi"/>
          <w:b/>
          <w:bCs/>
          <w:color w:val="49494B"/>
        </w:rPr>
        <w:instrText>riglocums</w:instrText>
      </w:r>
      <w:r w:rsidRPr="00B806B7">
        <w:rPr>
          <w:rFonts w:asciiTheme="minorHAnsi" w:hAnsiTheme="minorHAnsi"/>
          <w:b/>
          <w:bCs/>
          <w:color w:val="49494B"/>
          <w:lang w:val="el-GR"/>
        </w:rPr>
        <w:instrText>.</w:instrText>
      </w:r>
      <w:r w:rsidRPr="00B806B7">
        <w:rPr>
          <w:rFonts w:asciiTheme="minorHAnsi" w:hAnsiTheme="minorHAnsi"/>
          <w:b/>
          <w:bCs/>
          <w:color w:val="49494B"/>
        </w:rPr>
        <w:instrText>com</w:instrText>
      </w:r>
      <w:r w:rsidRPr="00B806B7">
        <w:rPr>
          <w:rFonts w:asciiTheme="minorHAnsi" w:hAnsiTheme="minorHAnsi"/>
          <w:b/>
          <w:bCs/>
          <w:color w:val="49494B"/>
          <w:lang w:val="el-GR"/>
        </w:rPr>
        <w:instrText xml:space="preserve">" </w:instrText>
      </w:r>
      <w:r w:rsidRPr="00B806B7">
        <w:rPr>
          <w:rFonts w:asciiTheme="minorHAnsi" w:hAnsiTheme="minorHAnsi"/>
          <w:b/>
          <w:bCs/>
          <w:color w:val="49494B"/>
        </w:rPr>
        <w:fldChar w:fldCharType="separate"/>
      </w:r>
      <w:r w:rsidRPr="00B806B7">
        <w:rPr>
          <w:rStyle w:val="Hyperlink"/>
          <w:rFonts w:asciiTheme="minorHAnsi" w:hAnsiTheme="minorHAnsi"/>
          <w:b/>
          <w:bCs/>
        </w:rPr>
        <w:t>yannis</w:t>
      </w:r>
      <w:r w:rsidRPr="00B806B7">
        <w:rPr>
          <w:rStyle w:val="Hyperlink"/>
          <w:rFonts w:asciiTheme="minorHAnsi" w:hAnsiTheme="minorHAnsi"/>
          <w:b/>
          <w:bCs/>
          <w:lang w:val="el-GR"/>
        </w:rPr>
        <w:t>.</w:t>
      </w:r>
      <w:r w:rsidRPr="00B806B7">
        <w:rPr>
          <w:rStyle w:val="Hyperlink"/>
          <w:rFonts w:asciiTheme="minorHAnsi" w:hAnsiTheme="minorHAnsi"/>
          <w:b/>
          <w:bCs/>
        </w:rPr>
        <w:t>malavakis</w:t>
      </w:r>
      <w:r w:rsidRPr="00B806B7">
        <w:rPr>
          <w:rStyle w:val="Hyperlink"/>
          <w:rFonts w:asciiTheme="minorHAnsi" w:hAnsiTheme="minorHAnsi"/>
          <w:b/>
          <w:bCs/>
          <w:lang w:val="el-GR"/>
        </w:rPr>
        <w:t>@</w:t>
      </w:r>
      <w:r w:rsidRPr="00B806B7">
        <w:rPr>
          <w:rStyle w:val="Hyperlink"/>
          <w:rFonts w:asciiTheme="minorHAnsi" w:hAnsiTheme="minorHAnsi"/>
          <w:b/>
          <w:bCs/>
        </w:rPr>
        <w:t>riglocums</w:t>
      </w:r>
      <w:r w:rsidRPr="00B806B7">
        <w:rPr>
          <w:rStyle w:val="Hyperlink"/>
          <w:rFonts w:asciiTheme="minorHAnsi" w:hAnsiTheme="minorHAnsi"/>
          <w:b/>
          <w:bCs/>
          <w:lang w:val="el-GR"/>
        </w:rPr>
        <w:t>.</w:t>
      </w:r>
      <w:r w:rsidRPr="00B806B7">
        <w:rPr>
          <w:rStyle w:val="Hyperlink"/>
          <w:rFonts w:asciiTheme="minorHAnsi" w:hAnsiTheme="minorHAnsi"/>
          <w:b/>
          <w:bCs/>
        </w:rPr>
        <w:t>com</w:t>
      </w:r>
      <w:r w:rsidRPr="00B806B7">
        <w:rPr>
          <w:rFonts w:asciiTheme="minorHAnsi" w:hAnsiTheme="minorHAnsi"/>
          <w:b/>
          <w:bCs/>
          <w:color w:val="49494B"/>
        </w:rPr>
        <w:fldChar w:fldCharType="end"/>
      </w:r>
      <w:r w:rsidRPr="00B806B7">
        <w:rPr>
          <w:rFonts w:asciiTheme="minorHAnsi" w:hAnsiTheme="minorHAnsi"/>
          <w:bCs/>
          <w:color w:val="49494B"/>
          <w:lang w:val="el-GR"/>
        </w:rPr>
        <w:br/>
      </w:r>
    </w:p>
    <w:p w:rsidR="00B806B7" w:rsidRDefault="00B806B7" w:rsidP="00B806B7">
      <w:pPr>
        <w:pStyle w:val="Default"/>
        <w:rPr>
          <w:rFonts w:asciiTheme="minorHAnsi" w:hAnsiTheme="minorHAnsi"/>
          <w:i/>
          <w:lang w:val="el-GR"/>
        </w:rPr>
      </w:pPr>
      <w:r w:rsidRPr="00B806B7">
        <w:rPr>
          <w:rFonts w:asciiTheme="minorHAnsi" w:hAnsiTheme="minorHAnsi"/>
          <w:bCs/>
          <w:i/>
          <w:color w:val="49494B"/>
        </w:rPr>
        <w:t>H</w:t>
      </w:r>
      <w:r w:rsidRPr="00B806B7">
        <w:rPr>
          <w:rFonts w:asciiTheme="minorHAnsi" w:hAnsiTheme="minorHAnsi"/>
          <w:bCs/>
          <w:i/>
          <w:color w:val="49494B"/>
          <w:lang w:val="el-GR"/>
        </w:rPr>
        <w:t xml:space="preserve"> </w:t>
      </w:r>
      <w:r w:rsidRPr="00B806B7">
        <w:rPr>
          <w:rFonts w:asciiTheme="minorHAnsi" w:hAnsiTheme="minorHAnsi"/>
          <w:bCs/>
          <w:i/>
          <w:color w:val="49494B"/>
        </w:rPr>
        <w:t>RIG</w:t>
      </w:r>
      <w:r w:rsidRPr="00B806B7">
        <w:rPr>
          <w:rFonts w:asciiTheme="minorHAnsi" w:hAnsiTheme="minorHAnsi"/>
          <w:bCs/>
          <w:i/>
          <w:color w:val="49494B"/>
          <w:lang w:val="el-GR"/>
        </w:rPr>
        <w:t xml:space="preserve"> </w:t>
      </w:r>
      <w:r w:rsidRPr="00B806B7">
        <w:rPr>
          <w:rFonts w:asciiTheme="minorHAnsi" w:hAnsiTheme="minorHAnsi"/>
          <w:bCs/>
          <w:i/>
          <w:color w:val="49494B"/>
        </w:rPr>
        <w:t>Locums</w:t>
      </w:r>
      <w:r w:rsidRPr="00B806B7">
        <w:rPr>
          <w:rFonts w:asciiTheme="minorHAnsi" w:hAnsiTheme="minorHAnsi"/>
          <w:bCs/>
          <w:i/>
          <w:color w:val="49494B"/>
          <w:lang w:val="el-GR"/>
        </w:rPr>
        <w:t xml:space="preserve"> είναι στην ευχάριστη θέση να ανακοινώσει πως είναι ο σπόνσορας του νέου δωρεάν προγράμματος του </w:t>
      </w:r>
      <w:r w:rsidRPr="00B806B7">
        <w:rPr>
          <w:rFonts w:asciiTheme="minorHAnsi" w:hAnsiTheme="minorHAnsi"/>
          <w:bCs/>
          <w:i/>
          <w:color w:val="49494B"/>
        </w:rPr>
        <w:t>GMC</w:t>
      </w:r>
      <w:r w:rsidRPr="00B806B7">
        <w:rPr>
          <w:rFonts w:asciiTheme="minorHAnsi" w:hAnsiTheme="minorHAnsi"/>
          <w:bCs/>
          <w:i/>
          <w:color w:val="49494B"/>
          <w:lang w:val="el-GR"/>
        </w:rPr>
        <w:t xml:space="preserve"> “</w:t>
      </w:r>
      <w:r w:rsidRPr="00B806B7">
        <w:rPr>
          <w:rFonts w:asciiTheme="minorHAnsi" w:hAnsiTheme="minorHAnsi"/>
          <w:bCs/>
          <w:i/>
          <w:color w:val="49494B"/>
        </w:rPr>
        <w:t>Welcome</w:t>
      </w:r>
      <w:r w:rsidRPr="00B806B7">
        <w:rPr>
          <w:rFonts w:asciiTheme="minorHAnsi" w:hAnsiTheme="minorHAnsi"/>
          <w:bCs/>
          <w:i/>
          <w:color w:val="49494B"/>
          <w:lang w:val="el-GR"/>
        </w:rPr>
        <w:t xml:space="preserve"> </w:t>
      </w:r>
      <w:r w:rsidRPr="00B806B7">
        <w:rPr>
          <w:rFonts w:asciiTheme="minorHAnsi" w:hAnsiTheme="minorHAnsi"/>
          <w:bCs/>
          <w:i/>
          <w:color w:val="49494B"/>
        </w:rPr>
        <w:t>to</w:t>
      </w:r>
      <w:r w:rsidRPr="00B806B7">
        <w:rPr>
          <w:rFonts w:asciiTheme="minorHAnsi" w:hAnsiTheme="minorHAnsi"/>
          <w:bCs/>
          <w:i/>
          <w:color w:val="49494B"/>
          <w:lang w:val="el-GR"/>
        </w:rPr>
        <w:t xml:space="preserve"> </w:t>
      </w:r>
      <w:r w:rsidRPr="00B806B7">
        <w:rPr>
          <w:rFonts w:asciiTheme="minorHAnsi" w:hAnsiTheme="minorHAnsi"/>
          <w:bCs/>
          <w:i/>
          <w:color w:val="49494B"/>
        </w:rPr>
        <w:t>the</w:t>
      </w:r>
      <w:r w:rsidRPr="00B806B7">
        <w:rPr>
          <w:rFonts w:asciiTheme="minorHAnsi" w:hAnsiTheme="minorHAnsi"/>
          <w:bCs/>
          <w:i/>
          <w:color w:val="49494B"/>
          <w:lang w:val="el-GR"/>
        </w:rPr>
        <w:t xml:space="preserve"> </w:t>
      </w:r>
      <w:r w:rsidRPr="00B806B7">
        <w:rPr>
          <w:rFonts w:asciiTheme="minorHAnsi" w:hAnsiTheme="minorHAnsi"/>
          <w:bCs/>
          <w:i/>
          <w:color w:val="49494B"/>
        </w:rPr>
        <w:t>UK</w:t>
      </w:r>
      <w:r w:rsidRPr="00B806B7">
        <w:rPr>
          <w:rFonts w:asciiTheme="minorHAnsi" w:hAnsiTheme="minorHAnsi"/>
          <w:bCs/>
          <w:i/>
          <w:color w:val="49494B"/>
          <w:lang w:val="el-GR"/>
        </w:rPr>
        <w:t xml:space="preserve"> </w:t>
      </w:r>
      <w:r w:rsidRPr="00B806B7">
        <w:rPr>
          <w:rFonts w:asciiTheme="minorHAnsi" w:hAnsiTheme="minorHAnsi"/>
          <w:bCs/>
          <w:i/>
          <w:color w:val="49494B"/>
        </w:rPr>
        <w:t>Practice</w:t>
      </w:r>
      <w:r w:rsidRPr="00B806B7">
        <w:rPr>
          <w:rFonts w:asciiTheme="minorHAnsi" w:hAnsiTheme="minorHAnsi"/>
          <w:bCs/>
          <w:i/>
          <w:color w:val="49494B"/>
          <w:lang w:val="el-GR"/>
        </w:rPr>
        <w:t xml:space="preserve">” για όλους τους διεθνείς γιατρούς που θα εργαστούν για πρώτη φορά στο Ηνωμένο Βασίλειο. </w:t>
      </w:r>
      <w:r w:rsidRPr="00B806B7">
        <w:rPr>
          <w:rFonts w:asciiTheme="minorHAnsi" w:hAnsiTheme="minorHAnsi"/>
          <w:bCs/>
          <w:i/>
          <w:color w:val="49494B"/>
          <w:lang w:val="el-GR"/>
        </w:rPr>
        <w:br/>
      </w:r>
    </w:p>
    <w:p w:rsidR="00B806B7" w:rsidRPr="00B806B7" w:rsidRDefault="00B806B7" w:rsidP="00B806B7">
      <w:pPr>
        <w:pStyle w:val="Default"/>
        <w:rPr>
          <w:rFonts w:asciiTheme="minorHAnsi" w:hAnsiTheme="minorHAnsi"/>
          <w:i/>
          <w:color w:val="49494B"/>
          <w:lang w:val="el-GR"/>
        </w:rPr>
      </w:pPr>
      <w:r w:rsidRPr="00B806B7">
        <w:rPr>
          <w:rFonts w:asciiTheme="minorHAnsi" w:hAnsiTheme="minorHAnsi"/>
          <w:i/>
          <w:lang w:val="el-GR"/>
        </w:rPr>
        <w:t>Διαβάστε όλες τις χρήσιμες πληροφορίες</w:t>
      </w:r>
      <w:r w:rsidRPr="00B806B7">
        <w:rPr>
          <w:rFonts w:asciiTheme="minorHAnsi" w:hAnsiTheme="minorHAnsi"/>
          <w:lang w:val="el-GR"/>
        </w:rPr>
        <w:t>:</w:t>
      </w:r>
      <w:r w:rsidRPr="00B806B7">
        <w:rPr>
          <w:rStyle w:val="apple-converted-space"/>
          <w:rFonts w:asciiTheme="minorHAnsi" w:hAnsiTheme="minorHAnsi"/>
        </w:rPr>
        <w:t> </w:t>
      </w:r>
      <w:hyperlink r:id="rId4" w:tgtFrame="_blank" w:history="1">
        <w:r w:rsidRPr="00B806B7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http</w:t>
        </w:r>
        <w:r w:rsidRPr="00B806B7">
          <w:rPr>
            <w:rStyle w:val="Hyperlink"/>
            <w:rFonts w:asciiTheme="minorHAnsi" w:hAnsiTheme="minorHAnsi"/>
            <w:color w:val="8C68CB"/>
            <w:bdr w:val="none" w:sz="0" w:space="0" w:color="auto" w:frame="1"/>
            <w:lang w:val="el-GR"/>
          </w:rPr>
          <w:t>://</w:t>
        </w:r>
        <w:r w:rsidRPr="00B806B7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www</w:t>
        </w:r>
        <w:r w:rsidRPr="00B806B7">
          <w:rPr>
            <w:rStyle w:val="Hyperlink"/>
            <w:rFonts w:asciiTheme="minorHAnsi" w:hAnsiTheme="minorHAnsi"/>
            <w:color w:val="8C68CB"/>
            <w:bdr w:val="none" w:sz="0" w:space="0" w:color="auto" w:frame="1"/>
            <w:lang w:val="el-GR"/>
          </w:rPr>
          <w:t>.</w:t>
        </w:r>
        <w:proofErr w:type="spellStart"/>
        <w:r w:rsidRPr="00B806B7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gmc</w:t>
        </w:r>
        <w:proofErr w:type="spellEnd"/>
        <w:r w:rsidRPr="00B806B7">
          <w:rPr>
            <w:rStyle w:val="Hyperlink"/>
            <w:rFonts w:asciiTheme="minorHAnsi" w:hAnsiTheme="minorHAnsi"/>
            <w:color w:val="8C68CB"/>
            <w:bdr w:val="none" w:sz="0" w:space="0" w:color="auto" w:frame="1"/>
            <w:lang w:val="el-GR"/>
          </w:rPr>
          <w:t>-</w:t>
        </w:r>
        <w:proofErr w:type="spellStart"/>
        <w:r w:rsidRPr="00B806B7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uk</w:t>
        </w:r>
        <w:proofErr w:type="spellEnd"/>
        <w:r w:rsidRPr="00B806B7">
          <w:rPr>
            <w:rStyle w:val="Hyperlink"/>
            <w:rFonts w:asciiTheme="minorHAnsi" w:hAnsiTheme="minorHAnsi"/>
            <w:color w:val="8C68CB"/>
            <w:bdr w:val="none" w:sz="0" w:space="0" w:color="auto" w:frame="1"/>
            <w:lang w:val="el-GR"/>
          </w:rPr>
          <w:t>.</w:t>
        </w:r>
        <w:r w:rsidRPr="00B806B7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org</w:t>
        </w:r>
        <w:r w:rsidRPr="00B806B7">
          <w:rPr>
            <w:rStyle w:val="Hyperlink"/>
            <w:rFonts w:asciiTheme="minorHAnsi" w:hAnsiTheme="minorHAnsi"/>
            <w:color w:val="8C68CB"/>
            <w:bdr w:val="none" w:sz="0" w:space="0" w:color="auto" w:frame="1"/>
            <w:lang w:val="el-GR"/>
          </w:rPr>
          <w:t>/</w:t>
        </w:r>
        <w:r w:rsidRPr="00B806B7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news</w:t>
        </w:r>
        <w:r w:rsidRPr="00B806B7">
          <w:rPr>
            <w:rStyle w:val="Hyperlink"/>
            <w:rFonts w:asciiTheme="minorHAnsi" w:hAnsiTheme="minorHAnsi"/>
            <w:color w:val="8C68CB"/>
            <w:bdr w:val="none" w:sz="0" w:space="0" w:color="auto" w:frame="1"/>
            <w:lang w:val="el-GR"/>
          </w:rPr>
          <w:t>/28680.</w:t>
        </w:r>
        <w:r w:rsidRPr="00B806B7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asp</w:t>
        </w:r>
      </w:hyperlink>
    </w:p>
    <w:p w:rsidR="0003458A" w:rsidRPr="00B806B7" w:rsidRDefault="0003458A" w:rsidP="0003458A">
      <w:pPr>
        <w:rPr>
          <w:sz w:val="24"/>
          <w:szCs w:val="24"/>
          <w:lang w:val="el-GR"/>
        </w:rPr>
      </w:pPr>
    </w:p>
    <w:p w:rsidR="0003458A" w:rsidRPr="00B806B7" w:rsidRDefault="0003458A" w:rsidP="0003458A">
      <w:pPr>
        <w:rPr>
          <w:sz w:val="24"/>
          <w:szCs w:val="24"/>
          <w:lang w:val="el-GR"/>
        </w:rPr>
      </w:pPr>
    </w:p>
    <w:sectPr w:rsidR="0003458A" w:rsidRPr="00B80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8A"/>
    <w:rsid w:val="0003458A"/>
    <w:rsid w:val="00B806B7"/>
    <w:rsid w:val="00C14CFE"/>
    <w:rsid w:val="00FB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B2A8"/>
  <w15:chartTrackingRefBased/>
  <w15:docId w15:val="{2409AAA6-2987-456C-809A-48823A9F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6B7"/>
    <w:rPr>
      <w:color w:val="0563C1" w:themeColor="hyperlink"/>
      <w:u w:val="single"/>
    </w:rPr>
  </w:style>
  <w:style w:type="paragraph" w:customStyle="1" w:styleId="Default">
    <w:name w:val="Default"/>
    <w:uiPriority w:val="99"/>
    <w:semiHidden/>
    <w:rsid w:val="00B806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8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c-uk.org/news/28680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2</cp:revision>
  <dcterms:created xsi:type="dcterms:W3CDTF">2016-12-07T11:52:00Z</dcterms:created>
  <dcterms:modified xsi:type="dcterms:W3CDTF">2016-12-07T13:53:00Z</dcterms:modified>
</cp:coreProperties>
</file>